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D8" w:rsidRDefault="00FE1E89" w:rsidP="00FE1E89">
      <w:pPr>
        <w:jc w:val="center"/>
        <w:rPr>
          <w:b/>
        </w:rPr>
      </w:pPr>
      <w:r>
        <w:rPr>
          <w:b/>
        </w:rPr>
        <w:t>МУНИЦИПАЛЬНОЕ ДОШКОЛЬНОЕ ОБРАЗОВАТЕЛЬНОЕ УЧРЕЖДЕНИЕ</w:t>
      </w:r>
      <w:r>
        <w:rPr>
          <w:b/>
        </w:rPr>
        <w:br/>
      </w:r>
      <w:r w:rsidR="006A4B31">
        <w:rPr>
          <w:b/>
        </w:rPr>
        <w:t>«</w:t>
      </w:r>
      <w:r>
        <w:rPr>
          <w:b/>
        </w:rPr>
        <w:t xml:space="preserve">ДЕТСКИЙ САД </w:t>
      </w:r>
      <w:r w:rsidR="00D56CD8">
        <w:rPr>
          <w:b/>
        </w:rPr>
        <w:t>№7»</w:t>
      </w:r>
    </w:p>
    <w:p w:rsidR="00FE1E89" w:rsidRDefault="00FE1E89" w:rsidP="00FE1E89">
      <w:pPr>
        <w:jc w:val="center"/>
        <w:rPr>
          <w:b/>
        </w:rPr>
      </w:pPr>
      <w:r>
        <w:rPr>
          <w:b/>
        </w:rPr>
        <w:t>152150 Я</w:t>
      </w:r>
      <w:r w:rsidR="00D56CD8">
        <w:rPr>
          <w:b/>
        </w:rPr>
        <w:t>рославская область, г. Ростов,  Микрорайон №1</w:t>
      </w:r>
      <w:r>
        <w:rPr>
          <w:b/>
        </w:rPr>
        <w:t>, д.10.</w:t>
      </w:r>
    </w:p>
    <w:p w:rsidR="00FE1E89" w:rsidRDefault="00FE1E89" w:rsidP="00FE1E89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ED07C4" w:rsidRDefault="00FE1E89" w:rsidP="00ED07C4">
      <w:pPr>
        <w:jc w:val="right"/>
      </w:pPr>
      <w:r>
        <w:t xml:space="preserve">                                                            Управление образования  </w:t>
      </w:r>
    </w:p>
    <w:p w:rsidR="00ED07C4" w:rsidRDefault="00ED07C4" w:rsidP="00ED07C4">
      <w:pPr>
        <w:jc w:val="right"/>
      </w:pPr>
    </w:p>
    <w:p w:rsidR="00ED07C4" w:rsidRDefault="00817F7B" w:rsidP="00ED07C4">
      <w:pPr>
        <w:jc w:val="both"/>
      </w:pPr>
      <w:r>
        <w:t>12</w:t>
      </w:r>
      <w:bookmarkStart w:id="0" w:name="_GoBack"/>
      <w:bookmarkEnd w:id="0"/>
      <w:r w:rsidR="00ED07C4">
        <w:t>.01.2016 г.                                                                                                         №</w:t>
      </w:r>
    </w:p>
    <w:p w:rsidR="00FE1E89" w:rsidRDefault="00FE1E89" w:rsidP="00ED07C4">
      <w:pPr>
        <w:jc w:val="right"/>
      </w:pPr>
      <w:r>
        <w:t xml:space="preserve">                                                                                                                                           </w:t>
      </w:r>
      <w:r w:rsidR="00ED07C4">
        <w:t xml:space="preserve">           </w:t>
      </w:r>
    </w:p>
    <w:p w:rsidR="00FE1E89" w:rsidRDefault="00FE1E89" w:rsidP="00FE1E89"/>
    <w:p w:rsidR="000D6096" w:rsidRDefault="00FE1E89" w:rsidP="006A4B31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Отчёт </w:t>
      </w:r>
      <w:r w:rsidR="00C40F4E">
        <w:rPr>
          <w:b/>
          <w:sz w:val="28"/>
        </w:rPr>
        <w:t>«О</w:t>
      </w:r>
      <w:r>
        <w:rPr>
          <w:b/>
          <w:sz w:val="28"/>
        </w:rPr>
        <w:t xml:space="preserve"> проведении </w:t>
      </w:r>
      <w:r w:rsidR="000D6096">
        <w:rPr>
          <w:b/>
          <w:sz w:val="28"/>
        </w:rPr>
        <w:t xml:space="preserve"> мероприятий</w:t>
      </w:r>
      <w:r w:rsidR="00C40F4E">
        <w:rPr>
          <w:b/>
          <w:sz w:val="28"/>
        </w:rPr>
        <w:t xml:space="preserve"> по использованию светоотражающих элементов»</w:t>
      </w:r>
      <w:r w:rsidR="000D6096">
        <w:rPr>
          <w:b/>
          <w:sz w:val="28"/>
        </w:rPr>
        <w:t xml:space="preserve"> </w:t>
      </w:r>
    </w:p>
    <w:p w:rsidR="00FE1E89" w:rsidRDefault="00FE1E89" w:rsidP="00FE1E89">
      <w:pPr>
        <w:jc w:val="center"/>
        <w:rPr>
          <w:sz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54"/>
        <w:gridCol w:w="2201"/>
        <w:gridCol w:w="5716"/>
      </w:tblGrid>
      <w:tr w:rsidR="00FE1E89" w:rsidTr="00736EE8"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89" w:rsidRDefault="00FE1E89" w:rsidP="00EA3C7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Тип ОО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89" w:rsidRDefault="00FE1E89" w:rsidP="00EA3C7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Формы организации 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89" w:rsidRDefault="00FE1E89" w:rsidP="00EA3C7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Текстовая часть</w:t>
            </w:r>
          </w:p>
        </w:tc>
      </w:tr>
      <w:tr w:rsidR="00736EE8" w:rsidTr="002D22DA"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6EE8" w:rsidRDefault="00736EE8" w:rsidP="00EA3C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МДОУ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6EE8" w:rsidRDefault="00736EE8" w:rsidP="00EA3C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Занятия, беседы</w:t>
            </w:r>
          </w:p>
          <w:p w:rsidR="00736EE8" w:rsidRPr="004300DB" w:rsidRDefault="00736EE8" w:rsidP="00817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оформление предметной пространственной образовательной среды</w:t>
            </w:r>
            <w:r w:rsidR="00A11741">
              <w:rPr>
                <w:lang w:eastAsia="en-US"/>
              </w:rPr>
              <w:t>, выставки</w:t>
            </w:r>
            <w:r w:rsidR="00817F7B">
              <w:rPr>
                <w:lang w:eastAsia="en-US"/>
              </w:rPr>
              <w:t xml:space="preserve"> детских рисунков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4C" w:rsidRDefault="005E354C" w:rsidP="005E35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последнее время политика нашей страны по отношению к проблеме безопасности на дорогах диктует повышенное внимание к решению данного вопроса. </w:t>
            </w:r>
          </w:p>
          <w:p w:rsidR="005E354C" w:rsidRDefault="005E354C" w:rsidP="005E35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Любое, даже небольшое дополнение к применяемым средствам безопасности, может снизить кривую смертности в результате дорожно-транспортных происшествий.</w:t>
            </w:r>
          </w:p>
          <w:p w:rsidR="000D6096" w:rsidRDefault="005E354C" w:rsidP="005E35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Поэтому </w:t>
            </w:r>
            <w:r w:rsidR="000D6096">
              <w:rPr>
                <w:lang w:eastAsia="en-US"/>
              </w:rPr>
              <w:t>в МДОУ</w:t>
            </w:r>
            <w:r>
              <w:rPr>
                <w:lang w:eastAsia="en-US"/>
              </w:rPr>
              <w:t xml:space="preserve"> был проведён мониторинг «Наличие у детей светоотражающих элементов и применение их в повседневной жизни».  В результате мониторинга было выявлено, что не у всех детей имеются на одежде светоотражающие элементы, кроме этого не все дети понимают их применение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r w:rsidR="00817F7B">
              <w:rPr>
                <w:lang w:eastAsia="en-US"/>
              </w:rPr>
              <w:t>Для привлечения</w:t>
            </w:r>
            <w:r w:rsidR="00817F7B" w:rsidRPr="00817F7B">
              <w:rPr>
                <w:lang w:eastAsia="en-US"/>
              </w:rPr>
              <w:t xml:space="preserve"> внимания к проблеме на дорогах, а также к ее решению с помощью светоотражателей</w:t>
            </w:r>
            <w:r w:rsidR="00817F7B">
              <w:rPr>
                <w:lang w:eastAsia="en-US"/>
              </w:rPr>
              <w:t xml:space="preserve"> педагогами МДОУ</w:t>
            </w:r>
            <w:r w:rsidR="000D6096">
              <w:rPr>
                <w:lang w:eastAsia="en-US"/>
              </w:rPr>
              <w:t xml:space="preserve"> проводятся профилактические мероприяти</w:t>
            </w:r>
            <w:r>
              <w:rPr>
                <w:lang w:eastAsia="en-US"/>
              </w:rPr>
              <w:t>я с воспитанниками  «Внимание! Д</w:t>
            </w:r>
            <w:r w:rsidR="000D6096">
              <w:rPr>
                <w:lang w:eastAsia="en-US"/>
              </w:rPr>
              <w:t>ети!».</w:t>
            </w:r>
          </w:p>
          <w:p w:rsidR="005E354C" w:rsidRDefault="000D6096" w:rsidP="00817F7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736EE8">
              <w:rPr>
                <w:lang w:eastAsia="en-US"/>
              </w:rPr>
              <w:t xml:space="preserve">о всех возрастных </w:t>
            </w:r>
            <w:r w:rsidR="00736EE8" w:rsidRPr="00FE1E89">
              <w:rPr>
                <w:lang w:eastAsia="en-US"/>
              </w:rPr>
              <w:t>группах</w:t>
            </w:r>
            <w:r w:rsidR="00736EE8">
              <w:rPr>
                <w:lang w:eastAsia="en-US"/>
              </w:rPr>
              <w:t xml:space="preserve"> был проведен  цикл  тематических занятий и бесед</w:t>
            </w:r>
            <w:r w:rsidR="005E354C">
              <w:rPr>
                <w:lang w:eastAsia="en-US"/>
              </w:rPr>
              <w:t xml:space="preserve">, где педагоги </w:t>
            </w:r>
            <w:r w:rsidR="00736EE8">
              <w:rPr>
                <w:lang w:eastAsia="en-US"/>
              </w:rPr>
              <w:t xml:space="preserve">  </w:t>
            </w:r>
            <w:r w:rsidR="005E354C">
              <w:rPr>
                <w:lang w:eastAsia="en-US"/>
              </w:rPr>
              <w:t>напоминали  и закрепляли основные</w:t>
            </w:r>
            <w:r w:rsidR="005E354C">
              <w:rPr>
                <w:lang w:eastAsia="en-US"/>
              </w:rPr>
              <w:t xml:space="preserve"> правил</w:t>
            </w:r>
            <w:r w:rsidR="005E354C">
              <w:rPr>
                <w:lang w:eastAsia="en-US"/>
              </w:rPr>
              <w:t>а</w:t>
            </w:r>
            <w:r w:rsidR="005E354C">
              <w:rPr>
                <w:lang w:eastAsia="en-US"/>
              </w:rPr>
              <w:t xml:space="preserve"> безопасного поведения при пер</w:t>
            </w:r>
            <w:r w:rsidR="005E354C">
              <w:rPr>
                <w:lang w:eastAsia="en-US"/>
              </w:rPr>
              <w:t>едвижении в темное время суток; объясняли</w:t>
            </w:r>
            <w:r w:rsidR="005E354C">
              <w:rPr>
                <w:lang w:eastAsia="en-US"/>
              </w:rPr>
              <w:t xml:space="preserve"> предназначен</w:t>
            </w:r>
            <w:r w:rsidR="005E354C">
              <w:rPr>
                <w:lang w:eastAsia="en-US"/>
              </w:rPr>
              <w:t xml:space="preserve">ие </w:t>
            </w:r>
            <w:proofErr w:type="spellStart"/>
            <w:r w:rsidR="005E354C">
              <w:rPr>
                <w:lang w:eastAsia="en-US"/>
              </w:rPr>
              <w:t>световозвращающих</w:t>
            </w:r>
            <w:proofErr w:type="spellEnd"/>
            <w:r w:rsidR="005E354C">
              <w:rPr>
                <w:lang w:eastAsia="en-US"/>
              </w:rPr>
              <w:t xml:space="preserve"> элементов; закрепляли</w:t>
            </w:r>
            <w:r w:rsidR="005E354C">
              <w:rPr>
                <w:lang w:eastAsia="en-US"/>
              </w:rPr>
              <w:t xml:space="preserve"> навыки ношения светоотражающих элементов, </w:t>
            </w:r>
            <w:r w:rsidR="005E354C">
              <w:rPr>
                <w:lang w:eastAsia="en-US"/>
              </w:rPr>
              <w:t>правила расположения  их на одежде.</w:t>
            </w:r>
          </w:p>
          <w:p w:rsidR="00D56CD8" w:rsidRDefault="0078495A" w:rsidP="00817F7B">
            <w:pPr>
              <w:jc w:val="both"/>
              <w:rPr>
                <w:lang w:eastAsia="en-US"/>
              </w:rPr>
            </w:pPr>
            <w:r>
              <w:t>Отчёт  о работе выставлен на образовательный сайт МДОУ.</w:t>
            </w:r>
          </w:p>
          <w:p w:rsidR="00736EE8" w:rsidRPr="00811839" w:rsidRDefault="00736EE8" w:rsidP="00817F7B">
            <w:pPr>
              <w:jc w:val="both"/>
              <w:rPr>
                <w:b/>
                <w:bCs/>
              </w:rPr>
            </w:pPr>
          </w:p>
        </w:tc>
      </w:tr>
      <w:tr w:rsidR="00736EE8" w:rsidTr="002D22DA">
        <w:tc>
          <w:tcPr>
            <w:tcW w:w="8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E8" w:rsidRDefault="00736EE8" w:rsidP="00EA3C7A">
            <w:pPr>
              <w:rPr>
                <w:lang w:eastAsia="en-US"/>
              </w:rPr>
            </w:pPr>
          </w:p>
        </w:tc>
        <w:tc>
          <w:tcPr>
            <w:tcW w:w="1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E8" w:rsidRDefault="00736EE8" w:rsidP="00EA3C7A">
            <w:pPr>
              <w:jc w:val="center"/>
              <w:rPr>
                <w:lang w:eastAsia="en-US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E8" w:rsidRPr="00811839" w:rsidRDefault="00736EE8" w:rsidP="00736EE8">
            <w:pPr>
              <w:jc w:val="both"/>
              <w:rPr>
                <w:lang w:eastAsia="en-US"/>
              </w:rPr>
            </w:pPr>
          </w:p>
        </w:tc>
      </w:tr>
      <w:tr w:rsidR="00FE1E89" w:rsidTr="00736EE8"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89" w:rsidRDefault="00FE1E89" w:rsidP="00EA3C7A">
            <w:pPr>
              <w:rPr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89" w:rsidRDefault="00FE1E89" w:rsidP="00EA3C7A">
            <w:pPr>
              <w:jc w:val="center"/>
              <w:rPr>
                <w:lang w:eastAsia="en-US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89" w:rsidRDefault="00FE1E89" w:rsidP="00EA3C7A">
            <w:pPr>
              <w:jc w:val="both"/>
              <w:rPr>
                <w:lang w:eastAsia="en-US"/>
              </w:rPr>
            </w:pPr>
          </w:p>
        </w:tc>
      </w:tr>
    </w:tbl>
    <w:p w:rsidR="00FE1E89" w:rsidRDefault="00FE1E89" w:rsidP="00FE1E89">
      <w:pPr>
        <w:rPr>
          <w:sz w:val="28"/>
        </w:rPr>
      </w:pPr>
    </w:p>
    <w:p w:rsidR="00FE1E89" w:rsidRDefault="00FE1E89" w:rsidP="00FE1E89">
      <w:pPr>
        <w:rPr>
          <w:sz w:val="28"/>
        </w:rPr>
      </w:pPr>
    </w:p>
    <w:p w:rsidR="00FE1E89" w:rsidRDefault="00FE1E89" w:rsidP="00817F7B">
      <w:pPr>
        <w:rPr>
          <w:sz w:val="28"/>
        </w:rPr>
      </w:pPr>
    </w:p>
    <w:p w:rsidR="00FE1E89" w:rsidRDefault="00FE1E89" w:rsidP="00FE1E89">
      <w:pPr>
        <w:jc w:val="center"/>
        <w:rPr>
          <w:sz w:val="28"/>
        </w:rPr>
      </w:pPr>
      <w:r>
        <w:rPr>
          <w:sz w:val="28"/>
        </w:rPr>
        <w:t xml:space="preserve">Заведующая МДОУ ______________________________ </w:t>
      </w:r>
      <w:proofErr w:type="spellStart"/>
      <w:r>
        <w:rPr>
          <w:sz w:val="28"/>
        </w:rPr>
        <w:t>О.Н.Блохина</w:t>
      </w:r>
      <w:proofErr w:type="spellEnd"/>
    </w:p>
    <w:p w:rsidR="00FE1E89" w:rsidRDefault="00FE1E89" w:rsidP="00FE1E89"/>
    <w:p w:rsidR="00107909" w:rsidRDefault="00107909"/>
    <w:sectPr w:rsidR="00107909" w:rsidSect="003F4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89"/>
    <w:rsid w:val="000115F9"/>
    <w:rsid w:val="000D6096"/>
    <w:rsid w:val="00107909"/>
    <w:rsid w:val="001A7362"/>
    <w:rsid w:val="005E354C"/>
    <w:rsid w:val="006A4B31"/>
    <w:rsid w:val="00736EE8"/>
    <w:rsid w:val="007623EA"/>
    <w:rsid w:val="0078495A"/>
    <w:rsid w:val="00817F7B"/>
    <w:rsid w:val="00A11741"/>
    <w:rsid w:val="00C40F4E"/>
    <w:rsid w:val="00D56CD8"/>
    <w:rsid w:val="00ED07C4"/>
    <w:rsid w:val="00F613B0"/>
    <w:rsid w:val="00FA2AF7"/>
    <w:rsid w:val="00FE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E1E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E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FE1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6E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E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E1E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E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FE1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6E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E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Detsad7</dc:creator>
  <cp:lastModifiedBy>Detsad7</cp:lastModifiedBy>
  <cp:revision>8</cp:revision>
  <cp:lastPrinted>2016-01-12T11:26:00Z</cp:lastPrinted>
  <dcterms:created xsi:type="dcterms:W3CDTF">2015-04-15T08:40:00Z</dcterms:created>
  <dcterms:modified xsi:type="dcterms:W3CDTF">2016-01-12T11:26:00Z</dcterms:modified>
</cp:coreProperties>
</file>